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D40D9" w:rsidRDefault="00FF0621">
      <w:pPr>
        <w:ind w:left="-992"/>
        <w:jc w:val="center"/>
        <w:rPr>
          <w:rFonts w:ascii="Calibri" w:eastAsia="Calibri" w:hAnsi="Calibri" w:cs="Calibri"/>
          <w:b/>
          <w:color w:val="1F497D"/>
          <w:sz w:val="24"/>
          <w:szCs w:val="24"/>
        </w:rPr>
      </w:pPr>
      <w:r>
        <w:rPr>
          <w:rFonts w:ascii="Calibri" w:eastAsia="Calibri" w:hAnsi="Calibri" w:cs="Calibri"/>
          <w:b/>
          <w:color w:val="1F497D"/>
          <w:sz w:val="24"/>
          <w:szCs w:val="24"/>
        </w:rPr>
        <w:t>ZOE JEWELL</w:t>
      </w:r>
    </w:p>
    <w:p w14:paraId="3717C46F" w14:textId="5782C537" w:rsidR="00C6706C" w:rsidRDefault="00FF0621" w:rsidP="00C6706C">
      <w:pPr>
        <w:ind w:left="-992"/>
        <w:jc w:val="center"/>
        <w:rPr>
          <w:rFonts w:ascii="Calibri" w:eastAsia="Calibri" w:hAnsi="Calibri" w:cs="Calibri"/>
          <w:b/>
          <w:color w:val="1F497D"/>
          <w:sz w:val="24"/>
          <w:szCs w:val="24"/>
        </w:rPr>
      </w:pPr>
      <w:r>
        <w:rPr>
          <w:rFonts w:ascii="Calibri" w:eastAsia="Calibri" w:hAnsi="Calibri" w:cs="Calibri"/>
          <w:b/>
          <w:color w:val="1F497D"/>
          <w:sz w:val="24"/>
          <w:szCs w:val="24"/>
        </w:rPr>
        <w:t>Tel: 07817 890 999</w:t>
      </w:r>
      <w:r w:rsidR="00494E60">
        <w:rPr>
          <w:rFonts w:ascii="Calibri" w:eastAsia="Calibri" w:hAnsi="Calibri" w:cs="Calibri"/>
          <w:b/>
          <w:color w:val="1F497D"/>
          <w:sz w:val="24"/>
          <w:szCs w:val="24"/>
        </w:rPr>
        <w:tab/>
      </w:r>
      <w:r>
        <w:rPr>
          <w:rFonts w:ascii="Calibri" w:eastAsia="Calibri" w:hAnsi="Calibri" w:cs="Calibri"/>
          <w:b/>
          <w:color w:val="1F497D"/>
          <w:sz w:val="24"/>
          <w:szCs w:val="24"/>
        </w:rPr>
        <w:t xml:space="preserve">Email: </w:t>
      </w:r>
      <w:hyperlink r:id="rId7">
        <w:r>
          <w:rPr>
            <w:rFonts w:ascii="Calibri" w:eastAsia="Calibri" w:hAnsi="Calibri" w:cs="Calibri"/>
            <w:b/>
            <w:color w:val="1F497D"/>
            <w:sz w:val="24"/>
            <w:szCs w:val="24"/>
            <w:u w:val="single"/>
          </w:rPr>
          <w:t>zoe.jewell@gmail.com</w:t>
        </w:r>
      </w:hyperlink>
    </w:p>
    <w:p w14:paraId="00000005" w14:textId="02786451" w:rsidR="005D40D9" w:rsidRPr="00C6706C" w:rsidRDefault="00FF0621" w:rsidP="00C6706C">
      <w:pPr>
        <w:ind w:left="-992"/>
        <w:jc w:val="center"/>
        <w:rPr>
          <w:rFonts w:ascii="Calibri" w:eastAsia="Calibri" w:hAnsi="Calibri" w:cs="Calibri"/>
          <w:b/>
          <w:color w:val="1F497D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 am an experienced Series Producer</w:t>
      </w:r>
      <w:r w:rsidR="00CC11BC">
        <w:rPr>
          <w:rFonts w:ascii="Calibri" w:eastAsia="Calibri" w:hAnsi="Calibri" w:cs="Calibri"/>
          <w:color w:val="000000"/>
          <w:sz w:val="24"/>
          <w:szCs w:val="24"/>
        </w:rPr>
        <w:t>, Development Exec</w:t>
      </w:r>
      <w:r>
        <w:rPr>
          <w:rFonts w:ascii="Calibri" w:eastAsia="Calibri" w:hAnsi="Calibri" w:cs="Calibri"/>
          <w:sz w:val="24"/>
          <w:szCs w:val="24"/>
        </w:rPr>
        <w:t xml:space="preserve"> and self-shooting </w:t>
      </w:r>
      <w:r w:rsidR="00494E60">
        <w:rPr>
          <w:rFonts w:ascii="Calibri" w:eastAsia="Calibri" w:hAnsi="Calibri" w:cs="Calibri"/>
          <w:sz w:val="24"/>
          <w:szCs w:val="24"/>
        </w:rPr>
        <w:t xml:space="preserve">Series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Director with </w:t>
      </w:r>
      <w:r w:rsidR="00300747">
        <w:rPr>
          <w:rFonts w:ascii="Calibri" w:eastAsia="Calibri" w:hAnsi="Calibri" w:cs="Calibri"/>
          <w:color w:val="000000"/>
          <w:sz w:val="24"/>
          <w:szCs w:val="24"/>
        </w:rPr>
        <w:t>premium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784954">
        <w:rPr>
          <w:rFonts w:ascii="Calibri" w:eastAsia="Calibri" w:hAnsi="Calibri" w:cs="Calibri"/>
          <w:color w:val="000000"/>
          <w:sz w:val="24"/>
          <w:szCs w:val="24"/>
        </w:rPr>
        <w:t>storytelling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instincts and a passion for documentaries, people stories and contemporary history films. I </w:t>
      </w:r>
      <w:r>
        <w:rPr>
          <w:rFonts w:ascii="Calibri" w:eastAsia="Calibri" w:hAnsi="Calibri" w:cs="Calibri"/>
          <w:sz w:val="24"/>
          <w:szCs w:val="24"/>
        </w:rPr>
        <w:t xml:space="preserve">am a graduate of the </w:t>
      </w:r>
      <w:proofErr w:type="spellStart"/>
      <w:r>
        <w:rPr>
          <w:rFonts w:ascii="Calibri" w:eastAsia="Calibri" w:hAnsi="Calibri" w:cs="Calibri"/>
          <w:sz w:val="24"/>
          <w:szCs w:val="24"/>
        </w:rPr>
        <w:t>ScreenSkills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Series Producer Programme 2019-2020.</w:t>
      </w:r>
    </w:p>
    <w:p w14:paraId="00000006" w14:textId="77777777" w:rsidR="005D40D9" w:rsidRDefault="005D40D9">
      <w:pPr>
        <w:ind w:left="-992"/>
        <w:rPr>
          <w:rFonts w:ascii="Calibri" w:eastAsia="Calibri" w:hAnsi="Calibri" w:cs="Calibri"/>
          <w:sz w:val="24"/>
          <w:szCs w:val="24"/>
        </w:rPr>
      </w:pPr>
    </w:p>
    <w:p w14:paraId="00000007" w14:textId="093F8282" w:rsidR="005D40D9" w:rsidRDefault="00FF0621">
      <w:pPr>
        <w:ind w:left="-99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My key skills are: </w:t>
      </w:r>
    </w:p>
    <w:p w14:paraId="00000008" w14:textId="24F554E4" w:rsidR="005D40D9" w:rsidRDefault="00FF0621">
      <w:pPr>
        <w:numPr>
          <w:ilvl w:val="0"/>
          <w:numId w:val="1"/>
        </w:numPr>
        <w:ind w:left="-992" w:firstLine="0"/>
        <w:rPr>
          <w:color w:val="000000"/>
        </w:rPr>
      </w:pPr>
      <w:r>
        <w:rPr>
          <w:rFonts w:ascii="Calibri" w:eastAsia="Calibri" w:hAnsi="Calibri" w:cs="Calibri"/>
          <w:sz w:val="24"/>
          <w:szCs w:val="24"/>
        </w:rPr>
        <w:t>Storytelling</w:t>
      </w:r>
      <w:r w:rsidR="00494E60">
        <w:rPr>
          <w:rFonts w:ascii="Calibri" w:eastAsia="Calibri" w:hAnsi="Calibri" w:cs="Calibri"/>
          <w:sz w:val="24"/>
          <w:szCs w:val="24"/>
        </w:rPr>
        <w:t xml:space="preserve"> &amp; scripting</w:t>
      </w:r>
      <w:r>
        <w:rPr>
          <w:rFonts w:ascii="Calibri" w:eastAsia="Calibri" w:hAnsi="Calibri" w:cs="Calibri"/>
          <w:sz w:val="24"/>
          <w:szCs w:val="24"/>
        </w:rPr>
        <w:t xml:space="preserve"> - a</w:t>
      </w:r>
      <w:r>
        <w:rPr>
          <w:rFonts w:ascii="Calibri" w:eastAsia="Calibri" w:hAnsi="Calibri" w:cs="Calibri"/>
          <w:color w:val="000000"/>
          <w:sz w:val="24"/>
          <w:szCs w:val="24"/>
        </w:rPr>
        <w:t>n eye for great characters and stories</w:t>
      </w:r>
    </w:p>
    <w:p w14:paraId="00000009" w14:textId="77777777" w:rsidR="005D40D9" w:rsidRDefault="00FF0621">
      <w:pPr>
        <w:numPr>
          <w:ilvl w:val="0"/>
          <w:numId w:val="1"/>
        </w:numPr>
        <w:ind w:left="-992" w:firstLine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Proven track record in development and securing commissions</w:t>
      </w:r>
    </w:p>
    <w:p w14:paraId="0000000C" w14:textId="035F3A4B" w:rsidR="005D40D9" w:rsidRDefault="00FF0621">
      <w:pPr>
        <w:numPr>
          <w:ilvl w:val="0"/>
          <w:numId w:val="1"/>
        </w:numPr>
        <w:ind w:left="-992" w:firstLine="0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Managing relationships with contributors,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talent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and broadcasters</w:t>
      </w:r>
    </w:p>
    <w:p w14:paraId="0000000D" w14:textId="09915CF5" w:rsidR="005D40D9" w:rsidRDefault="00FF0621">
      <w:pPr>
        <w:numPr>
          <w:ilvl w:val="0"/>
          <w:numId w:val="1"/>
        </w:numPr>
        <w:ind w:left="-992" w:firstLine="0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Working across genres, in </w:t>
      </w:r>
      <w:r>
        <w:rPr>
          <w:rFonts w:ascii="Calibri" w:eastAsia="Calibri" w:hAnsi="Calibri" w:cs="Calibri"/>
          <w:sz w:val="24"/>
          <w:szCs w:val="24"/>
        </w:rPr>
        <w:t>documentary</w:t>
      </w:r>
      <w:r>
        <w:rPr>
          <w:rFonts w:ascii="Calibri" w:eastAsia="Calibri" w:hAnsi="Calibri" w:cs="Calibri"/>
          <w:color w:val="000000"/>
          <w:sz w:val="24"/>
          <w:szCs w:val="24"/>
        </w:rPr>
        <w:t>, history, music and arts.</w:t>
      </w:r>
    </w:p>
    <w:p w14:paraId="0000000E" w14:textId="1B779014" w:rsidR="005D40D9" w:rsidRDefault="00494E60">
      <w:pPr>
        <w:numPr>
          <w:ilvl w:val="0"/>
          <w:numId w:val="1"/>
        </w:numPr>
        <w:ind w:left="-992" w:firstLine="0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Experience in complex c</w:t>
      </w:r>
      <w:r w:rsidR="00910F4C">
        <w:rPr>
          <w:rFonts w:ascii="Calibri" w:eastAsia="Calibri" w:hAnsi="Calibri" w:cs="Calibri"/>
          <w:color w:val="000000"/>
          <w:sz w:val="24"/>
          <w:szCs w:val="24"/>
        </w:rPr>
        <w:t xml:space="preserve">ompliance and </w:t>
      </w:r>
      <w:r w:rsidR="00784954">
        <w:rPr>
          <w:rFonts w:ascii="Calibri" w:eastAsia="Calibri" w:hAnsi="Calibri" w:cs="Calibri"/>
          <w:color w:val="000000"/>
          <w:sz w:val="24"/>
          <w:szCs w:val="24"/>
        </w:rPr>
        <w:t>duty of care</w:t>
      </w:r>
      <w:r w:rsidR="00FF062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000000F" w14:textId="5052499D" w:rsidR="005D40D9" w:rsidRPr="00C6706C" w:rsidRDefault="00494E60">
      <w:pPr>
        <w:numPr>
          <w:ilvl w:val="0"/>
          <w:numId w:val="1"/>
        </w:numPr>
        <w:ind w:left="-992" w:firstLine="0"/>
        <w:rPr>
          <w:color w:val="000000"/>
        </w:rPr>
      </w:pPr>
      <w:r>
        <w:rPr>
          <w:rFonts w:ascii="Calibri" w:eastAsia="Calibri" w:hAnsi="Calibri" w:cs="Calibri"/>
          <w:sz w:val="24"/>
          <w:szCs w:val="24"/>
        </w:rPr>
        <w:t>Premium storytelling in the edit -</w:t>
      </w:r>
      <w:r w:rsidR="00FF0621">
        <w:rPr>
          <w:rFonts w:ascii="Calibri" w:eastAsia="Calibri" w:hAnsi="Calibri" w:cs="Calibri"/>
          <w:sz w:val="24"/>
          <w:szCs w:val="24"/>
        </w:rPr>
        <w:t xml:space="preserve"> as a director and series producer</w:t>
      </w:r>
      <w:r>
        <w:rPr>
          <w:rFonts w:ascii="Calibri" w:eastAsia="Calibri" w:hAnsi="Calibri" w:cs="Calibri"/>
          <w:sz w:val="24"/>
          <w:szCs w:val="24"/>
        </w:rPr>
        <w:t xml:space="preserve"> across multiple edits.</w:t>
      </w:r>
    </w:p>
    <w:p w14:paraId="6D6B1F24" w14:textId="7C968778" w:rsidR="00C6706C" w:rsidRPr="00784954" w:rsidRDefault="00C6706C" w:rsidP="00C6706C">
      <w:pPr>
        <w:numPr>
          <w:ilvl w:val="0"/>
          <w:numId w:val="1"/>
        </w:numPr>
        <w:ind w:left="-992" w:firstLine="0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Self-shooting</w:t>
      </w:r>
      <w:r w:rsidR="00494E60">
        <w:rPr>
          <w:rFonts w:ascii="Calibri" w:eastAsia="Calibri" w:hAnsi="Calibri" w:cs="Calibri"/>
          <w:color w:val="000000"/>
          <w:sz w:val="24"/>
          <w:szCs w:val="24"/>
        </w:rPr>
        <w:t xml:space="preserve"> on multiple cameras – actuality and set-up interviews.</w:t>
      </w:r>
    </w:p>
    <w:p w14:paraId="0F9167AD" w14:textId="5573BC6E" w:rsidR="00784954" w:rsidRPr="00494E60" w:rsidRDefault="00784954" w:rsidP="00C6706C">
      <w:pPr>
        <w:numPr>
          <w:ilvl w:val="0"/>
          <w:numId w:val="1"/>
        </w:numPr>
        <w:ind w:left="-992" w:firstLine="0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Experience in premium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docu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-drama</w:t>
      </w:r>
      <w:r w:rsidR="00494E60">
        <w:rPr>
          <w:rFonts w:ascii="Calibri" w:eastAsia="Calibri" w:hAnsi="Calibri" w:cs="Calibri"/>
          <w:color w:val="000000"/>
          <w:sz w:val="24"/>
          <w:szCs w:val="24"/>
        </w:rPr>
        <w:t xml:space="preserve"> for ‘D-Day: The Unheard Tapes’.</w:t>
      </w:r>
    </w:p>
    <w:p w14:paraId="2D9EBF42" w14:textId="47F42B45" w:rsidR="00494E60" w:rsidRPr="00494E60" w:rsidRDefault="00494E60" w:rsidP="00C6706C">
      <w:pPr>
        <w:numPr>
          <w:ilvl w:val="0"/>
          <w:numId w:val="1"/>
        </w:numPr>
        <w:ind w:left="-992" w:firstLine="0"/>
        <w:rPr>
          <w:rFonts w:asciiTheme="majorHAnsi" w:hAnsiTheme="majorHAnsi" w:cstheme="majorHAnsi"/>
          <w:color w:val="000000"/>
          <w:sz w:val="24"/>
          <w:szCs w:val="24"/>
        </w:rPr>
      </w:pPr>
      <w:r w:rsidRPr="00494E60">
        <w:rPr>
          <w:rFonts w:asciiTheme="majorHAnsi" w:hAnsiTheme="majorHAnsi" w:cstheme="majorHAnsi"/>
          <w:color w:val="000000"/>
          <w:sz w:val="24"/>
          <w:szCs w:val="24"/>
        </w:rPr>
        <w:t xml:space="preserve">Team building and leadership - encouraging creativity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and people </w:t>
      </w:r>
      <w:proofErr w:type="gramStart"/>
      <w:r>
        <w:rPr>
          <w:rFonts w:asciiTheme="majorHAnsi" w:hAnsiTheme="majorHAnsi" w:cstheme="majorHAnsi"/>
          <w:color w:val="000000"/>
          <w:sz w:val="24"/>
          <w:szCs w:val="24"/>
        </w:rPr>
        <w:t>development</w:t>
      </w:r>
      <w:proofErr w:type="gramEnd"/>
    </w:p>
    <w:p w14:paraId="4BF381A1" w14:textId="77777777" w:rsidR="00C6706C" w:rsidRPr="00494E60" w:rsidRDefault="00C6706C" w:rsidP="00C6706C">
      <w:pPr>
        <w:ind w:left="-992"/>
        <w:rPr>
          <w:rFonts w:asciiTheme="majorHAnsi" w:hAnsiTheme="majorHAnsi" w:cstheme="majorHAnsi"/>
          <w:color w:val="000000"/>
          <w:sz w:val="24"/>
          <w:szCs w:val="24"/>
        </w:rPr>
      </w:pPr>
    </w:p>
    <w:p w14:paraId="58FCBAA8" w14:textId="4196A98E" w:rsidR="008120F3" w:rsidRPr="00C6706C" w:rsidRDefault="00FF0621" w:rsidP="00C6706C">
      <w:pPr>
        <w:ind w:left="-992"/>
        <w:rPr>
          <w:color w:val="000000"/>
        </w:rPr>
      </w:pPr>
      <w:r w:rsidRPr="00C6706C">
        <w:rPr>
          <w:rFonts w:ascii="Calibri" w:eastAsia="Calibri" w:hAnsi="Calibri" w:cs="Calibri"/>
          <w:b/>
          <w:color w:val="0B5394"/>
          <w:sz w:val="24"/>
          <w:szCs w:val="24"/>
        </w:rPr>
        <w:t>Awards/Nominations:</w:t>
      </w:r>
    </w:p>
    <w:p w14:paraId="75B842DF" w14:textId="5643A188" w:rsidR="00C51876" w:rsidRDefault="00300747" w:rsidP="008120F3">
      <w:pPr>
        <w:ind w:left="-99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Winner,</w:t>
      </w:r>
      <w:r w:rsidR="00C51876">
        <w:rPr>
          <w:rFonts w:ascii="Calibri" w:eastAsia="Calibri" w:hAnsi="Calibri" w:cs="Calibri"/>
          <w:sz w:val="24"/>
          <w:szCs w:val="24"/>
        </w:rPr>
        <w:t xml:space="preserve"> ‘Best </w:t>
      </w:r>
      <w:r w:rsidR="000F6310">
        <w:rPr>
          <w:rFonts w:ascii="Calibri" w:eastAsia="Calibri" w:hAnsi="Calibri" w:cs="Calibri"/>
          <w:sz w:val="24"/>
          <w:szCs w:val="24"/>
        </w:rPr>
        <w:t>Factual’</w:t>
      </w:r>
      <w:r w:rsidR="00C51876">
        <w:rPr>
          <w:rFonts w:ascii="Calibri" w:eastAsia="Calibri" w:hAnsi="Calibri" w:cs="Calibri"/>
          <w:sz w:val="24"/>
          <w:szCs w:val="24"/>
        </w:rPr>
        <w:t xml:space="preserve"> for </w:t>
      </w:r>
      <w:r w:rsidR="00C51876">
        <w:rPr>
          <w:rFonts w:ascii="Calibri" w:eastAsia="Calibri" w:hAnsi="Calibri" w:cs="Calibri"/>
          <w:i/>
          <w:iCs/>
          <w:sz w:val="24"/>
          <w:szCs w:val="24"/>
        </w:rPr>
        <w:t>D</w:t>
      </w:r>
      <w:r w:rsidR="00672D90">
        <w:rPr>
          <w:rFonts w:ascii="Calibri" w:eastAsia="Calibri" w:hAnsi="Calibri" w:cs="Calibri"/>
          <w:i/>
          <w:iCs/>
          <w:sz w:val="24"/>
          <w:szCs w:val="24"/>
        </w:rPr>
        <w:t>-</w:t>
      </w:r>
      <w:r w:rsidR="00C51876">
        <w:rPr>
          <w:rFonts w:ascii="Calibri" w:eastAsia="Calibri" w:hAnsi="Calibri" w:cs="Calibri"/>
          <w:i/>
          <w:iCs/>
          <w:sz w:val="24"/>
          <w:szCs w:val="24"/>
        </w:rPr>
        <w:t>Day</w:t>
      </w:r>
      <w:r w:rsidR="00672D90">
        <w:rPr>
          <w:rFonts w:ascii="Calibri" w:eastAsia="Calibri" w:hAnsi="Calibri" w:cs="Calibri"/>
          <w:i/>
          <w:iCs/>
          <w:sz w:val="24"/>
          <w:szCs w:val="24"/>
        </w:rPr>
        <w:t>: The Unheard Tapes</w:t>
      </w:r>
      <w:r w:rsidR="00C51876"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>RTS West</w:t>
      </w:r>
    </w:p>
    <w:p w14:paraId="02F3D2D7" w14:textId="47D5F22B" w:rsidR="008120F3" w:rsidRPr="008120F3" w:rsidRDefault="008120F3" w:rsidP="008120F3">
      <w:pPr>
        <w:ind w:left="-992"/>
        <w:rPr>
          <w:rFonts w:ascii="Calibri" w:eastAsia="Calibri" w:hAnsi="Calibri" w:cs="Calibri"/>
          <w:b/>
          <w:color w:val="0B5394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Shortlist, ‘Best Science Documentary’ for </w:t>
      </w:r>
      <w:r>
        <w:rPr>
          <w:rFonts w:ascii="Calibri" w:eastAsia="Calibri" w:hAnsi="Calibri" w:cs="Calibri"/>
          <w:i/>
          <w:iCs/>
          <w:sz w:val="24"/>
          <w:szCs w:val="24"/>
        </w:rPr>
        <w:t>Dementia &amp; Us</w:t>
      </w:r>
      <w:r>
        <w:rPr>
          <w:rFonts w:ascii="Calibri" w:eastAsia="Calibri" w:hAnsi="Calibri" w:cs="Calibri"/>
          <w:sz w:val="24"/>
          <w:szCs w:val="24"/>
        </w:rPr>
        <w:t>, Grierson Awards 2022</w:t>
      </w:r>
    </w:p>
    <w:p w14:paraId="00000013" w14:textId="77777777" w:rsidR="005D40D9" w:rsidRDefault="00FF0621">
      <w:pPr>
        <w:ind w:left="-99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Finalist, Best News Feature for </w:t>
      </w:r>
      <w:r>
        <w:rPr>
          <w:rFonts w:ascii="Calibri" w:eastAsia="Calibri" w:hAnsi="Calibri" w:cs="Calibri"/>
          <w:i/>
          <w:sz w:val="24"/>
          <w:szCs w:val="24"/>
        </w:rPr>
        <w:t>The Nightshift</w:t>
      </w:r>
      <w:r>
        <w:rPr>
          <w:rFonts w:ascii="Calibri" w:eastAsia="Calibri" w:hAnsi="Calibri" w:cs="Calibri"/>
          <w:sz w:val="24"/>
          <w:szCs w:val="24"/>
        </w:rPr>
        <w:t>, Rory Peck Awards 2019</w:t>
      </w:r>
    </w:p>
    <w:p w14:paraId="00000014" w14:textId="77777777" w:rsidR="005D40D9" w:rsidRDefault="00FF0621">
      <w:pPr>
        <w:ind w:left="-99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Winner, ‘Best </w:t>
      </w:r>
      <w:proofErr w:type="gramStart"/>
      <w:r>
        <w:rPr>
          <w:rFonts w:ascii="Calibri" w:eastAsia="Calibri" w:hAnsi="Calibri" w:cs="Calibri"/>
          <w:sz w:val="24"/>
          <w:szCs w:val="24"/>
        </w:rPr>
        <w:t>Human Interest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Doc’ for </w:t>
      </w:r>
      <w:r>
        <w:rPr>
          <w:rFonts w:ascii="Calibri" w:eastAsia="Calibri" w:hAnsi="Calibri" w:cs="Calibri"/>
          <w:i/>
          <w:sz w:val="24"/>
          <w:szCs w:val="24"/>
        </w:rPr>
        <w:t>My Stolen Childhood</w:t>
      </w:r>
      <w:r>
        <w:rPr>
          <w:rFonts w:ascii="Calibri" w:eastAsia="Calibri" w:hAnsi="Calibri" w:cs="Calibri"/>
          <w:sz w:val="24"/>
          <w:szCs w:val="24"/>
        </w:rPr>
        <w:t>, AIB Awards 2018</w:t>
      </w:r>
    </w:p>
    <w:p w14:paraId="00000015" w14:textId="77777777" w:rsidR="005D40D9" w:rsidRDefault="00FF0621">
      <w:pPr>
        <w:ind w:left="-99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Shortlist, ‘Best Short Documentary’ for </w:t>
      </w:r>
      <w:r>
        <w:rPr>
          <w:rFonts w:ascii="Calibri" w:eastAsia="Calibri" w:hAnsi="Calibri" w:cs="Calibri"/>
          <w:i/>
          <w:sz w:val="24"/>
          <w:szCs w:val="24"/>
        </w:rPr>
        <w:t>My Stolen Childhood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  <w:szCs w:val="24"/>
        </w:rPr>
        <w:t>Grierson Awards 2018</w:t>
      </w:r>
    </w:p>
    <w:p w14:paraId="00000018" w14:textId="77777777" w:rsidR="005D40D9" w:rsidRDefault="005D40D9">
      <w:pPr>
        <w:ind w:left="-992" w:right="-489"/>
        <w:rPr>
          <w:rFonts w:ascii="Calibri" w:eastAsia="Calibri" w:hAnsi="Calibri" w:cs="Calibri"/>
          <w:color w:val="000000"/>
          <w:sz w:val="24"/>
          <w:szCs w:val="24"/>
        </w:rPr>
      </w:pPr>
    </w:p>
    <w:p w14:paraId="5A3AA2F7" w14:textId="5F491C0C" w:rsidR="00784954" w:rsidRPr="00784954" w:rsidRDefault="00C51876">
      <w:pPr>
        <w:ind w:left="-992" w:right="-489"/>
        <w:rPr>
          <w:rFonts w:ascii="Calibri" w:eastAsia="Calibri" w:hAnsi="Calibri" w:cs="Calibri"/>
          <w:b/>
          <w:color w:val="1F497D"/>
          <w:sz w:val="24"/>
          <w:szCs w:val="24"/>
        </w:rPr>
      </w:pPr>
      <w:r>
        <w:rPr>
          <w:rFonts w:ascii="Calibri" w:eastAsia="Calibri" w:hAnsi="Calibri" w:cs="Calibri"/>
          <w:b/>
          <w:color w:val="1F497D"/>
          <w:sz w:val="24"/>
          <w:szCs w:val="24"/>
        </w:rPr>
        <w:t>PRODUCTION</w:t>
      </w:r>
      <w:r w:rsidR="00494E60">
        <w:rPr>
          <w:rFonts w:ascii="Calibri" w:eastAsia="Calibri" w:hAnsi="Calibri" w:cs="Calibri"/>
          <w:b/>
          <w:color w:val="1F497D"/>
          <w:sz w:val="24"/>
          <w:szCs w:val="24"/>
        </w:rPr>
        <w:t xml:space="preserve"> CREDITS</w:t>
      </w:r>
    </w:p>
    <w:p w14:paraId="6703DBEB" w14:textId="141995AF" w:rsidR="00784954" w:rsidRDefault="00784954">
      <w:pPr>
        <w:ind w:left="-992" w:right="-489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Series Producer, </w:t>
      </w:r>
      <w:r>
        <w:rPr>
          <w:rFonts w:ascii="Calibri" w:eastAsia="Calibri" w:hAnsi="Calibri" w:cs="Calibri"/>
          <w:b/>
          <w:i/>
          <w:iCs/>
          <w:sz w:val="24"/>
          <w:szCs w:val="24"/>
        </w:rPr>
        <w:t>D-Day: The Unheard Tapes</w:t>
      </w:r>
      <w:r>
        <w:rPr>
          <w:rFonts w:ascii="Calibri" w:eastAsia="Calibri" w:hAnsi="Calibri" w:cs="Calibri"/>
          <w:b/>
          <w:sz w:val="24"/>
          <w:szCs w:val="24"/>
        </w:rPr>
        <w:t>, Wall to Wall for BBC 2, Exec: Morgana Pugh</w:t>
      </w:r>
      <w:r w:rsidR="00DC53B6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78E3521F" w14:textId="3B3DC64E" w:rsidR="00784954" w:rsidRDefault="00784954" w:rsidP="00601384">
      <w:pPr>
        <w:ind w:left="-992" w:right="-489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I series produced t</w:t>
      </w:r>
      <w:r w:rsidRPr="00784954">
        <w:rPr>
          <w:rFonts w:ascii="Calibri" w:eastAsia="Calibri" w:hAnsi="Calibri" w:cs="Calibri"/>
          <w:bCs/>
          <w:sz w:val="24"/>
          <w:szCs w:val="24"/>
        </w:rPr>
        <w:t xml:space="preserve">his landmark </w:t>
      </w:r>
      <w:r w:rsidR="00DC53B6">
        <w:rPr>
          <w:rFonts w:ascii="Calibri" w:eastAsia="Calibri" w:hAnsi="Calibri" w:cs="Calibri"/>
          <w:bCs/>
          <w:sz w:val="24"/>
          <w:szCs w:val="24"/>
        </w:rPr>
        <w:t xml:space="preserve">three-part </w:t>
      </w:r>
      <w:r w:rsidRPr="00784954">
        <w:rPr>
          <w:rFonts w:ascii="Calibri" w:eastAsia="Calibri" w:hAnsi="Calibri" w:cs="Calibri"/>
          <w:bCs/>
          <w:sz w:val="24"/>
          <w:szCs w:val="24"/>
        </w:rPr>
        <w:t xml:space="preserve">series </w:t>
      </w:r>
      <w:r>
        <w:rPr>
          <w:rFonts w:ascii="Calibri" w:eastAsia="Calibri" w:hAnsi="Calibri" w:cs="Calibri"/>
          <w:bCs/>
          <w:sz w:val="24"/>
          <w:szCs w:val="24"/>
        </w:rPr>
        <w:t xml:space="preserve">which </w:t>
      </w:r>
      <w:r w:rsidRPr="00784954">
        <w:rPr>
          <w:rFonts w:ascii="Calibri" w:eastAsia="Calibri" w:hAnsi="Calibri" w:cs="Calibri"/>
          <w:bCs/>
          <w:sz w:val="24"/>
          <w:szCs w:val="24"/>
        </w:rPr>
        <w:t>relives the invasion of Normandy using powerful eyewitness accounts. Young actors, cast to resemble the interviewees at the time of the war, lip-sync to original testimony.</w:t>
      </w:r>
      <w:r>
        <w:rPr>
          <w:rFonts w:ascii="Calibri" w:eastAsia="Calibri" w:hAnsi="Calibri" w:cs="Calibri"/>
          <w:bCs/>
          <w:sz w:val="24"/>
          <w:szCs w:val="24"/>
        </w:rPr>
        <w:t xml:space="preserve"> My role included – </w:t>
      </w:r>
      <w:proofErr w:type="gramStart"/>
      <w:r>
        <w:rPr>
          <w:rFonts w:ascii="Calibri" w:eastAsia="Calibri" w:hAnsi="Calibri" w:cs="Calibri"/>
          <w:bCs/>
          <w:sz w:val="24"/>
          <w:szCs w:val="24"/>
        </w:rPr>
        <w:t>script-writing</w:t>
      </w:r>
      <w:proofErr w:type="gramEnd"/>
      <w:r w:rsidR="008E0847">
        <w:rPr>
          <w:rFonts w:ascii="Calibri" w:eastAsia="Calibri" w:hAnsi="Calibri" w:cs="Calibri"/>
          <w:bCs/>
          <w:sz w:val="24"/>
          <w:szCs w:val="24"/>
        </w:rPr>
        <w:t xml:space="preserve"> and storytelling</w:t>
      </w:r>
      <w:r w:rsidR="00AF267F">
        <w:rPr>
          <w:rFonts w:ascii="Calibri" w:eastAsia="Calibri" w:hAnsi="Calibri" w:cs="Calibri"/>
          <w:bCs/>
          <w:sz w:val="24"/>
          <w:szCs w:val="24"/>
        </w:rPr>
        <w:t xml:space="preserve">; </w:t>
      </w:r>
      <w:r w:rsidR="0013520B">
        <w:rPr>
          <w:rFonts w:ascii="Calibri" w:eastAsia="Calibri" w:hAnsi="Calibri" w:cs="Calibri"/>
          <w:bCs/>
          <w:sz w:val="24"/>
          <w:szCs w:val="24"/>
        </w:rPr>
        <w:t>input into</w:t>
      </w:r>
      <w:r w:rsidR="00224763">
        <w:rPr>
          <w:rFonts w:ascii="Calibri" w:eastAsia="Calibri" w:hAnsi="Calibri" w:cs="Calibri"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Cs/>
          <w:sz w:val="24"/>
          <w:szCs w:val="24"/>
        </w:rPr>
        <w:t xml:space="preserve">drama recon shoots; overseeing </w:t>
      </w:r>
      <w:r w:rsidR="00DC53B6">
        <w:rPr>
          <w:rFonts w:ascii="Calibri" w:eastAsia="Calibri" w:hAnsi="Calibri" w:cs="Calibri"/>
          <w:bCs/>
          <w:sz w:val="24"/>
          <w:szCs w:val="24"/>
        </w:rPr>
        <w:t>multiple</w:t>
      </w:r>
      <w:r>
        <w:rPr>
          <w:rFonts w:ascii="Calibri" w:eastAsia="Calibri" w:hAnsi="Calibri" w:cs="Calibri"/>
          <w:bCs/>
          <w:sz w:val="24"/>
          <w:szCs w:val="24"/>
        </w:rPr>
        <w:t xml:space="preserve"> edits; finishing up episodes in the edit; overseeing and directing documentary shoots; managing the team; and duty of care with family members. </w:t>
      </w:r>
    </w:p>
    <w:p w14:paraId="74CFDE00" w14:textId="77777777" w:rsidR="00784954" w:rsidRDefault="00784954">
      <w:pPr>
        <w:ind w:left="-992" w:right="-489"/>
        <w:rPr>
          <w:rFonts w:ascii="Calibri" w:eastAsia="Calibri" w:hAnsi="Calibri" w:cs="Calibri"/>
          <w:bCs/>
          <w:sz w:val="24"/>
          <w:szCs w:val="24"/>
        </w:rPr>
      </w:pPr>
    </w:p>
    <w:p w14:paraId="5B3BFBE8" w14:textId="77777777" w:rsidR="00601384" w:rsidRDefault="00784954" w:rsidP="00601384">
      <w:pPr>
        <w:ind w:left="-992" w:right="-489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i/>
          <w:iCs/>
          <w:sz w:val="24"/>
          <w:szCs w:val="24"/>
        </w:rPr>
        <w:t xml:space="preserve">“TV so good it’s worth the BBC license fee on its own…one of the best pieces of public service broadcasting I’ve seen in years”’ </w:t>
      </w:r>
      <w:r>
        <w:rPr>
          <w:rFonts w:ascii="Calibri" w:eastAsia="Calibri" w:hAnsi="Calibri" w:cs="Calibri"/>
          <w:bCs/>
          <w:sz w:val="24"/>
          <w:szCs w:val="24"/>
        </w:rPr>
        <w:t>*****, The Guardian</w:t>
      </w:r>
    </w:p>
    <w:p w14:paraId="43929319" w14:textId="2A676289" w:rsidR="00784954" w:rsidRDefault="00784954" w:rsidP="00601384">
      <w:pPr>
        <w:ind w:left="-992" w:right="-489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i/>
          <w:iCs/>
          <w:sz w:val="24"/>
          <w:szCs w:val="24"/>
        </w:rPr>
        <w:t xml:space="preserve">“A sombre, vital, masterful retelling” </w:t>
      </w:r>
      <w:r w:rsidRPr="00784954">
        <w:rPr>
          <w:rFonts w:ascii="Calibri" w:eastAsia="Calibri" w:hAnsi="Calibri" w:cs="Calibri"/>
          <w:bCs/>
          <w:sz w:val="24"/>
          <w:szCs w:val="24"/>
        </w:rPr>
        <w:t>*****</w:t>
      </w:r>
      <w:r>
        <w:rPr>
          <w:rFonts w:ascii="Calibri" w:eastAsia="Calibri" w:hAnsi="Calibri" w:cs="Calibri"/>
          <w:bCs/>
          <w:i/>
          <w:iCs/>
          <w:sz w:val="24"/>
          <w:szCs w:val="24"/>
        </w:rPr>
        <w:t xml:space="preserve">, </w:t>
      </w:r>
      <w:r>
        <w:rPr>
          <w:rFonts w:ascii="Calibri" w:eastAsia="Calibri" w:hAnsi="Calibri" w:cs="Calibri"/>
          <w:bCs/>
          <w:sz w:val="24"/>
          <w:szCs w:val="24"/>
        </w:rPr>
        <w:t>The Telegraph</w:t>
      </w:r>
    </w:p>
    <w:p w14:paraId="7ADCFC0B" w14:textId="273BE0D4" w:rsidR="00784954" w:rsidRPr="00784954" w:rsidRDefault="00784954">
      <w:pPr>
        <w:ind w:left="-992" w:right="-489"/>
        <w:rPr>
          <w:rFonts w:ascii="Calibri" w:eastAsia="Calibri" w:hAnsi="Calibri" w:cs="Calibri"/>
          <w:b/>
          <w:color w:val="1F497D"/>
          <w:sz w:val="24"/>
          <w:szCs w:val="24"/>
        </w:rPr>
      </w:pPr>
    </w:p>
    <w:p w14:paraId="205DD966" w14:textId="728305AE" w:rsidR="00C6706C" w:rsidRDefault="00C6706C">
      <w:pPr>
        <w:ind w:left="-992" w:right="-489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Series Producer, Lightbox, </w:t>
      </w:r>
      <w:r w:rsidR="00DC53B6">
        <w:rPr>
          <w:rFonts w:ascii="Calibri" w:eastAsia="Calibri" w:hAnsi="Calibri" w:cs="Calibri"/>
          <w:b/>
          <w:sz w:val="24"/>
          <w:szCs w:val="24"/>
        </w:rPr>
        <w:t xml:space="preserve">‘Marilyn Manson: </w:t>
      </w:r>
      <w:r w:rsidR="00672D90">
        <w:rPr>
          <w:rFonts w:ascii="Calibri" w:eastAsia="Calibri" w:hAnsi="Calibri" w:cs="Calibri"/>
          <w:b/>
          <w:sz w:val="24"/>
          <w:szCs w:val="24"/>
        </w:rPr>
        <w:t>Unmasked’</w:t>
      </w:r>
      <w:r w:rsidR="00DC53B6">
        <w:rPr>
          <w:rFonts w:ascii="Calibri" w:eastAsia="Calibri" w:hAnsi="Calibri" w:cs="Calibri"/>
          <w:b/>
          <w:sz w:val="24"/>
          <w:szCs w:val="24"/>
        </w:rPr>
        <w:t xml:space="preserve">, </w:t>
      </w:r>
      <w:r>
        <w:rPr>
          <w:rFonts w:ascii="Calibri" w:eastAsia="Calibri" w:hAnsi="Calibri" w:cs="Calibri"/>
          <w:b/>
          <w:sz w:val="24"/>
          <w:szCs w:val="24"/>
        </w:rPr>
        <w:t xml:space="preserve">Exec: Suzanne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Lavery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373EAD11" w14:textId="012FA0E6" w:rsidR="00C6706C" w:rsidRDefault="00C6706C">
      <w:pPr>
        <w:ind w:left="-992" w:right="-489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I series produc</w:t>
      </w:r>
      <w:r w:rsidR="00784954">
        <w:rPr>
          <w:rFonts w:ascii="Calibri" w:eastAsia="Calibri" w:hAnsi="Calibri" w:cs="Calibri"/>
          <w:bCs/>
          <w:sz w:val="24"/>
          <w:szCs w:val="24"/>
        </w:rPr>
        <w:t xml:space="preserve">ed </w:t>
      </w:r>
      <w:r w:rsidR="00DC53B6">
        <w:rPr>
          <w:rFonts w:ascii="Calibri" w:eastAsia="Calibri" w:hAnsi="Calibri" w:cs="Calibri"/>
          <w:bCs/>
          <w:sz w:val="24"/>
          <w:szCs w:val="24"/>
        </w:rPr>
        <w:t xml:space="preserve">this </w:t>
      </w:r>
      <w:r>
        <w:rPr>
          <w:rFonts w:ascii="Calibri" w:eastAsia="Calibri" w:hAnsi="Calibri" w:cs="Calibri"/>
          <w:bCs/>
          <w:sz w:val="24"/>
          <w:szCs w:val="24"/>
        </w:rPr>
        <w:t>premium three-part documentary series for Lightbox</w:t>
      </w:r>
      <w:r w:rsidR="00517195">
        <w:rPr>
          <w:rFonts w:ascii="Calibri" w:eastAsia="Calibri" w:hAnsi="Calibri" w:cs="Calibri"/>
          <w:bCs/>
          <w:sz w:val="24"/>
          <w:szCs w:val="24"/>
        </w:rPr>
        <w:t xml:space="preserve"> for Channel 4 and international distribution</w:t>
      </w:r>
      <w:r w:rsidR="00784954">
        <w:rPr>
          <w:rFonts w:ascii="Calibri" w:eastAsia="Calibri" w:hAnsi="Calibri" w:cs="Calibri"/>
          <w:bCs/>
          <w:sz w:val="24"/>
          <w:szCs w:val="24"/>
        </w:rPr>
        <w:t xml:space="preserve">, working alongside series director Karen McGann. </w:t>
      </w:r>
      <w:r w:rsidR="007614E2">
        <w:rPr>
          <w:rFonts w:ascii="Calibri" w:eastAsia="Calibri" w:hAnsi="Calibri" w:cs="Calibri"/>
          <w:bCs/>
          <w:sz w:val="24"/>
          <w:szCs w:val="24"/>
        </w:rPr>
        <w:t xml:space="preserve">My role included – </w:t>
      </w:r>
      <w:r w:rsidR="0013520B">
        <w:rPr>
          <w:rFonts w:ascii="Calibri" w:eastAsia="Calibri" w:hAnsi="Calibri" w:cs="Calibri"/>
          <w:bCs/>
          <w:sz w:val="24"/>
          <w:szCs w:val="24"/>
        </w:rPr>
        <w:t xml:space="preserve">complex </w:t>
      </w:r>
      <w:r w:rsidR="007614E2">
        <w:rPr>
          <w:rFonts w:ascii="Calibri" w:eastAsia="Calibri" w:hAnsi="Calibri" w:cs="Calibri"/>
          <w:bCs/>
          <w:sz w:val="24"/>
          <w:szCs w:val="24"/>
        </w:rPr>
        <w:t xml:space="preserve">access negotiations, storytelling in the edit, compliance and legal, </w:t>
      </w:r>
      <w:r w:rsidR="00672D90">
        <w:rPr>
          <w:rFonts w:ascii="Calibri" w:eastAsia="Calibri" w:hAnsi="Calibri" w:cs="Calibri"/>
          <w:bCs/>
          <w:sz w:val="24"/>
          <w:szCs w:val="24"/>
        </w:rPr>
        <w:t>and team management</w:t>
      </w:r>
      <w:r w:rsidR="007614E2">
        <w:rPr>
          <w:rFonts w:ascii="Calibri" w:eastAsia="Calibri" w:hAnsi="Calibri" w:cs="Calibri"/>
          <w:bCs/>
          <w:sz w:val="24"/>
          <w:szCs w:val="24"/>
        </w:rPr>
        <w:t>.</w:t>
      </w:r>
    </w:p>
    <w:p w14:paraId="188AEFB5" w14:textId="77777777" w:rsidR="0013520B" w:rsidRDefault="0013520B">
      <w:pPr>
        <w:ind w:left="-992" w:right="-489"/>
        <w:rPr>
          <w:rFonts w:ascii="Calibri" w:eastAsia="Calibri" w:hAnsi="Calibri" w:cs="Calibri"/>
          <w:bCs/>
          <w:sz w:val="24"/>
          <w:szCs w:val="24"/>
        </w:rPr>
      </w:pPr>
    </w:p>
    <w:p w14:paraId="4EC91EA3" w14:textId="795DA4DF" w:rsidR="00672D90" w:rsidRDefault="0013520B">
      <w:pPr>
        <w:ind w:left="-992" w:right="-489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“</w:t>
      </w:r>
      <w:r>
        <w:rPr>
          <w:rFonts w:ascii="Calibri" w:eastAsia="Calibri" w:hAnsi="Calibri" w:cs="Calibri"/>
          <w:bCs/>
          <w:i/>
          <w:iCs/>
          <w:sz w:val="24"/>
          <w:szCs w:val="24"/>
        </w:rPr>
        <w:t>Unmasked makes for horrifying but essential viewing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” </w:t>
      </w:r>
      <w:r>
        <w:rPr>
          <w:rFonts w:ascii="Calibri" w:eastAsia="Calibri" w:hAnsi="Calibri" w:cs="Calibri"/>
          <w:bCs/>
          <w:sz w:val="24"/>
          <w:szCs w:val="24"/>
        </w:rPr>
        <w:t>****, The Independent</w:t>
      </w:r>
    </w:p>
    <w:p w14:paraId="3ADBB09E" w14:textId="2387DE08" w:rsidR="00672D90" w:rsidRPr="0013520B" w:rsidRDefault="0013520B" w:rsidP="0013520B">
      <w:pPr>
        <w:ind w:left="-992" w:right="-489"/>
        <w:rPr>
          <w:rFonts w:ascii="Calibri" w:eastAsia="Calibri" w:hAnsi="Calibri" w:cs="Calibri"/>
          <w:bCs/>
          <w:i/>
          <w:i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“</w:t>
      </w:r>
      <w:r>
        <w:rPr>
          <w:rFonts w:ascii="Calibri" w:eastAsia="Calibri" w:hAnsi="Calibri" w:cs="Calibri"/>
          <w:bCs/>
          <w:i/>
          <w:iCs/>
          <w:sz w:val="24"/>
          <w:szCs w:val="24"/>
        </w:rPr>
        <w:t>A</w:t>
      </w:r>
      <w:r w:rsidRPr="0013520B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meticulously assembled three-part account of the shock-rock musician’s career</w:t>
      </w:r>
      <w:r>
        <w:rPr>
          <w:rFonts w:ascii="Calibri" w:eastAsia="Calibri" w:hAnsi="Calibri" w:cs="Calibri"/>
          <w:bCs/>
          <w:sz w:val="24"/>
          <w:szCs w:val="24"/>
        </w:rPr>
        <w:t>” ****, The Guardian</w:t>
      </w:r>
    </w:p>
    <w:p w14:paraId="1BC4B70F" w14:textId="77777777" w:rsidR="00601384" w:rsidRDefault="00601384">
      <w:pPr>
        <w:ind w:left="-992" w:right="-489"/>
        <w:rPr>
          <w:rFonts w:ascii="Calibri" w:eastAsia="Calibri" w:hAnsi="Calibri" w:cs="Calibri"/>
          <w:b/>
          <w:sz w:val="24"/>
          <w:szCs w:val="24"/>
        </w:rPr>
      </w:pPr>
    </w:p>
    <w:p w14:paraId="0000001A" w14:textId="30A07EEE" w:rsidR="005D40D9" w:rsidRDefault="00FF0621">
      <w:pPr>
        <w:ind w:left="-992" w:right="-489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Series Director, </w:t>
      </w:r>
      <w:r w:rsidR="00EB192A" w:rsidRPr="00784954">
        <w:rPr>
          <w:rFonts w:ascii="Calibri" w:eastAsia="Calibri" w:hAnsi="Calibri" w:cs="Calibri"/>
          <w:b/>
          <w:i/>
          <w:iCs/>
          <w:sz w:val="24"/>
          <w:szCs w:val="24"/>
        </w:rPr>
        <w:t>Dementia &amp; Us</w:t>
      </w:r>
      <w:r>
        <w:rPr>
          <w:rFonts w:ascii="Calibri" w:eastAsia="Calibri" w:hAnsi="Calibri" w:cs="Calibri"/>
          <w:b/>
          <w:sz w:val="24"/>
          <w:szCs w:val="24"/>
        </w:rPr>
        <w:t xml:space="preserve">, Wonder TV for BBC 2, Comm Ed: Abi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Priddle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8120F3">
        <w:rPr>
          <w:rFonts w:ascii="Calibri" w:eastAsia="Calibri" w:hAnsi="Calibri" w:cs="Calibri"/>
          <w:b/>
          <w:sz w:val="24"/>
          <w:szCs w:val="24"/>
        </w:rPr>
        <w:t xml:space="preserve">– Grierson shortlisted </w:t>
      </w:r>
      <w:proofErr w:type="gramStart"/>
      <w:r w:rsidR="008120F3">
        <w:rPr>
          <w:rFonts w:ascii="Calibri" w:eastAsia="Calibri" w:hAnsi="Calibri" w:cs="Calibri"/>
          <w:b/>
          <w:sz w:val="24"/>
          <w:szCs w:val="24"/>
        </w:rPr>
        <w:t>2022</w:t>
      </w:r>
      <w:proofErr w:type="gramEnd"/>
    </w:p>
    <w:p w14:paraId="2EC05370" w14:textId="3394B3E0" w:rsidR="00EB192A" w:rsidRDefault="00FF0621" w:rsidP="00EB192A">
      <w:pPr>
        <w:ind w:left="-992" w:right="-48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Series Director (self-shooting) on a longitudinal observational documentary following people with dementia over the course of two years for BBC 2</w:t>
      </w:r>
      <w:r w:rsidR="00EB192A">
        <w:rPr>
          <w:rFonts w:ascii="Calibri" w:eastAsia="Calibri" w:hAnsi="Calibri" w:cs="Calibri"/>
          <w:sz w:val="24"/>
          <w:szCs w:val="24"/>
        </w:rPr>
        <w:t xml:space="preserve">. </w:t>
      </w:r>
      <w:r w:rsidR="00DC53B6">
        <w:rPr>
          <w:rFonts w:ascii="Calibri" w:eastAsia="Calibri" w:hAnsi="Calibri" w:cs="Calibri"/>
          <w:sz w:val="24"/>
          <w:szCs w:val="24"/>
        </w:rPr>
        <w:t xml:space="preserve">My role included – casting, self-shooting observationally, </w:t>
      </w:r>
      <w:r w:rsidR="00601384">
        <w:rPr>
          <w:rFonts w:ascii="Calibri" w:eastAsia="Calibri" w:hAnsi="Calibri" w:cs="Calibri"/>
          <w:sz w:val="24"/>
          <w:szCs w:val="24"/>
        </w:rPr>
        <w:t>successfully navigating</w:t>
      </w:r>
      <w:r w:rsidR="00DC53B6">
        <w:rPr>
          <w:rFonts w:ascii="Calibri" w:eastAsia="Calibri" w:hAnsi="Calibri" w:cs="Calibri"/>
          <w:sz w:val="24"/>
          <w:szCs w:val="24"/>
        </w:rPr>
        <w:t xml:space="preserve"> complex duty of care and compliance issues, and storytelling and scripting in the edit. </w:t>
      </w:r>
    </w:p>
    <w:p w14:paraId="2EF91188" w14:textId="77777777" w:rsidR="00DC53B6" w:rsidRDefault="00DC53B6" w:rsidP="00EB192A">
      <w:pPr>
        <w:ind w:left="-992" w:right="-489"/>
        <w:rPr>
          <w:rFonts w:ascii="Calibri" w:eastAsia="Calibri" w:hAnsi="Calibri" w:cs="Calibri"/>
          <w:sz w:val="24"/>
          <w:szCs w:val="24"/>
        </w:rPr>
      </w:pPr>
    </w:p>
    <w:p w14:paraId="000B5822" w14:textId="20C7DEF0" w:rsidR="00EB192A" w:rsidRDefault="00EB192A" w:rsidP="00EB192A">
      <w:pPr>
        <w:ind w:left="-992" w:right="-48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‘</w:t>
      </w:r>
      <w:proofErr w:type="spellStart"/>
      <w:proofErr w:type="gramStart"/>
      <w:r>
        <w:rPr>
          <w:rFonts w:ascii="Calibri" w:eastAsia="Calibri" w:hAnsi="Calibri" w:cs="Calibri"/>
          <w:i/>
          <w:iCs/>
          <w:sz w:val="24"/>
          <w:szCs w:val="24"/>
        </w:rPr>
        <w:t>heartbreaking</w:t>
      </w:r>
      <w:proofErr w:type="spellEnd"/>
      <w:proofErr w:type="gramEnd"/>
      <w:r>
        <w:rPr>
          <w:rFonts w:ascii="Calibri" w:eastAsia="Calibri" w:hAnsi="Calibri" w:cs="Calibri"/>
          <w:i/>
          <w:iCs/>
          <w:sz w:val="24"/>
          <w:szCs w:val="24"/>
        </w:rPr>
        <w:t xml:space="preserve"> and inspirational</w:t>
      </w:r>
      <w:r>
        <w:rPr>
          <w:rFonts w:ascii="Calibri" w:eastAsia="Calibri" w:hAnsi="Calibri" w:cs="Calibri"/>
          <w:sz w:val="24"/>
          <w:szCs w:val="24"/>
        </w:rPr>
        <w:t>’, The Sun</w:t>
      </w:r>
    </w:p>
    <w:p w14:paraId="666438F2" w14:textId="6159CFC9" w:rsidR="00EB192A" w:rsidRDefault="00EB192A">
      <w:pPr>
        <w:ind w:left="-992" w:right="-48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‘</w:t>
      </w:r>
      <w:proofErr w:type="gramStart"/>
      <w:r>
        <w:rPr>
          <w:rFonts w:ascii="Calibri" w:eastAsia="Calibri" w:hAnsi="Calibri" w:cs="Calibri"/>
          <w:i/>
          <w:iCs/>
          <w:sz w:val="24"/>
          <w:szCs w:val="24"/>
        </w:rPr>
        <w:t>bittersweet</w:t>
      </w:r>
      <w:proofErr w:type="gramEnd"/>
      <w:r>
        <w:rPr>
          <w:rFonts w:ascii="Calibri" w:eastAsia="Calibri" w:hAnsi="Calibri" w:cs="Calibri"/>
          <w:i/>
          <w:iCs/>
          <w:sz w:val="24"/>
          <w:szCs w:val="24"/>
        </w:rPr>
        <w:t>, powerful documentary</w:t>
      </w:r>
      <w:r>
        <w:rPr>
          <w:rFonts w:ascii="Calibri" w:eastAsia="Calibri" w:hAnsi="Calibri" w:cs="Calibri"/>
          <w:sz w:val="24"/>
          <w:szCs w:val="24"/>
        </w:rPr>
        <w:t>’, The Mail</w:t>
      </w:r>
    </w:p>
    <w:p w14:paraId="551A32B6" w14:textId="0A6C0177" w:rsidR="00EB192A" w:rsidRPr="00EB192A" w:rsidRDefault="00EB192A">
      <w:pPr>
        <w:ind w:left="-992" w:right="-48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‘</w:t>
      </w:r>
      <w:proofErr w:type="gramStart"/>
      <w:r>
        <w:rPr>
          <w:rFonts w:ascii="Calibri" w:eastAsia="Calibri" w:hAnsi="Calibri" w:cs="Calibri"/>
          <w:i/>
          <w:iCs/>
          <w:sz w:val="24"/>
          <w:szCs w:val="24"/>
        </w:rPr>
        <w:t>an</w:t>
      </w:r>
      <w:proofErr w:type="gramEnd"/>
      <w:r>
        <w:rPr>
          <w:rFonts w:ascii="Calibri" w:eastAsia="Calibri" w:hAnsi="Calibri" w:cs="Calibri"/>
          <w:i/>
          <w:iCs/>
          <w:sz w:val="24"/>
          <w:szCs w:val="24"/>
        </w:rPr>
        <w:t xml:space="preserve"> astonishingly brave and worthwhile project’</w:t>
      </w:r>
      <w:r>
        <w:rPr>
          <w:rFonts w:ascii="Calibri" w:eastAsia="Calibri" w:hAnsi="Calibri" w:cs="Calibri"/>
          <w:sz w:val="24"/>
          <w:szCs w:val="24"/>
        </w:rPr>
        <w:t>, The Guardian</w:t>
      </w:r>
    </w:p>
    <w:p w14:paraId="0000001C" w14:textId="77777777" w:rsidR="005D40D9" w:rsidRDefault="005D40D9" w:rsidP="00EB192A">
      <w:pPr>
        <w:ind w:right="-489"/>
        <w:rPr>
          <w:rFonts w:ascii="Calibri" w:eastAsia="Calibri" w:hAnsi="Calibri" w:cs="Calibri"/>
          <w:sz w:val="24"/>
          <w:szCs w:val="24"/>
        </w:rPr>
      </w:pPr>
    </w:p>
    <w:p w14:paraId="0000002A" w14:textId="3EF03274" w:rsidR="005D40D9" w:rsidRDefault="00FF0621">
      <w:pPr>
        <w:ind w:left="-992" w:right="-489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Series Producer and D</w:t>
      </w:r>
      <w:r w:rsidR="00D946AE">
        <w:rPr>
          <w:rFonts w:ascii="Calibri" w:eastAsia="Calibri" w:hAnsi="Calibri" w:cs="Calibri"/>
          <w:b/>
          <w:color w:val="000000"/>
          <w:sz w:val="24"/>
          <w:szCs w:val="24"/>
        </w:rPr>
        <w:t>irector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, 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The NHS</w:t>
      </w:r>
      <w:r w:rsidR="00E66E4C">
        <w:rPr>
          <w:rFonts w:ascii="Calibri" w:eastAsia="Calibri" w:hAnsi="Calibri" w:cs="Calibri"/>
          <w:b/>
          <w:i/>
          <w:color w:val="000000"/>
          <w:sz w:val="24"/>
          <w:szCs w:val="24"/>
        </w:rPr>
        <w:t>: A People’s History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,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7Wonder for BBC FOUR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(November 2017 – June 2018)</w:t>
      </w:r>
      <w:r>
        <w:rPr>
          <w:rFonts w:ascii="Calibri" w:eastAsia="Calibri" w:hAnsi="Calibri" w:cs="Calibri"/>
          <w:b/>
          <w:sz w:val="24"/>
          <w:szCs w:val="24"/>
        </w:rPr>
        <w:t xml:space="preserve">,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Exec: Alan Holland</w:t>
      </w:r>
    </w:p>
    <w:p w14:paraId="0000002B" w14:textId="1FB1E936" w:rsidR="005D40D9" w:rsidRDefault="00FF0621">
      <w:pPr>
        <w:ind w:left="-992" w:right="-48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Series produc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and self-shooting PD on this three-part crowdsourced history series for BBC FOUR, presented by Alex Brooker. We collected people’s stories and mementoes about the NHS to tell a story of our health service from its birth in 1948 up to 2018. I directed the third episode (1997-2018). The series got a 4</w:t>
      </w:r>
      <w:r w:rsidR="00601384">
        <w:rPr>
          <w:rFonts w:ascii="Calibri" w:eastAsia="Calibri" w:hAnsi="Calibri" w:cs="Calibri"/>
          <w:color w:val="000000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star review in The Guardian. </w:t>
      </w:r>
    </w:p>
    <w:p w14:paraId="0000002C" w14:textId="77777777" w:rsidR="005D40D9" w:rsidRDefault="005D40D9">
      <w:pPr>
        <w:ind w:left="-992" w:right="-489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000002D" w14:textId="407794DA" w:rsidR="005D40D9" w:rsidRDefault="00FF0621">
      <w:pPr>
        <w:ind w:left="-992" w:right="-489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Co-director, 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My Stolen Childhood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On Our Radar for BBC</w:t>
      </w:r>
      <w:r>
        <w:rPr>
          <w:rFonts w:ascii="Calibri" w:eastAsia="Calibri" w:hAnsi="Calibri" w:cs="Calibri"/>
          <w:b/>
          <w:sz w:val="24"/>
          <w:szCs w:val="24"/>
        </w:rPr>
        <w:t xml:space="preserve">,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(July 2017 – March 2018)</w:t>
      </w:r>
      <w:r w:rsidR="00360DC6">
        <w:rPr>
          <w:rFonts w:ascii="Calibri" w:eastAsia="Calibri" w:hAnsi="Calibri" w:cs="Calibri"/>
          <w:b/>
          <w:color w:val="000000"/>
          <w:sz w:val="24"/>
          <w:szCs w:val="24"/>
        </w:rPr>
        <w:t xml:space="preserve"> – Grierson shortlisted 2018, </w:t>
      </w:r>
    </w:p>
    <w:p w14:paraId="0000002E" w14:textId="77777777" w:rsidR="005D40D9" w:rsidRDefault="00FF0621">
      <w:pPr>
        <w:ind w:left="-992" w:right="-489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Co-director: Paul Myles, Exec: Marc Perkins</w:t>
      </w:r>
    </w:p>
    <w:p w14:paraId="0000002F" w14:textId="4C7D8877" w:rsidR="005D40D9" w:rsidRDefault="00FF0621">
      <w:pPr>
        <w:ind w:left="-992" w:right="-48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Won an AIB and s</w:t>
      </w:r>
      <w:r>
        <w:rPr>
          <w:rFonts w:ascii="Calibri" w:eastAsia="Calibri" w:hAnsi="Calibri" w:cs="Calibri"/>
          <w:color w:val="000000"/>
          <w:sz w:val="24"/>
          <w:szCs w:val="24"/>
        </w:rPr>
        <w:t>hortlisted for a Grierson</w:t>
      </w:r>
      <w:r>
        <w:rPr>
          <w:rFonts w:ascii="Calibri" w:eastAsia="Calibri" w:hAnsi="Calibri" w:cs="Calibri"/>
          <w:sz w:val="24"/>
          <w:szCs w:val="24"/>
        </w:rPr>
        <w:t xml:space="preserve"> in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2018. Self-shooting and co-directing </w:t>
      </w:r>
      <w:r>
        <w:rPr>
          <w:rFonts w:ascii="Calibri" w:eastAsia="Calibri" w:hAnsi="Calibri" w:cs="Calibri"/>
          <w:sz w:val="24"/>
          <w:szCs w:val="24"/>
        </w:rPr>
        <w:t>this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film for BBC Our World and Africa Eye about the ‘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trokosi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’ practice in Ghana and Togo, where young girls are sacrificed into slavery at shrines to atone for a sin committed by a family member. </w:t>
      </w:r>
    </w:p>
    <w:p w14:paraId="4B434183" w14:textId="77777777" w:rsidR="00C51876" w:rsidRDefault="00C51876" w:rsidP="00C51876">
      <w:pPr>
        <w:ind w:right="-489"/>
        <w:rPr>
          <w:rFonts w:ascii="Calibri" w:eastAsia="Calibri" w:hAnsi="Calibri" w:cs="Calibri"/>
          <w:color w:val="000000"/>
          <w:sz w:val="24"/>
          <w:szCs w:val="24"/>
        </w:rPr>
      </w:pPr>
    </w:p>
    <w:p w14:paraId="6E351FD8" w14:textId="77777777" w:rsidR="00C51876" w:rsidRDefault="00C51876" w:rsidP="00C51876">
      <w:pPr>
        <w:ind w:left="-992" w:right="-489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Series Producer &amp; </w:t>
      </w:r>
      <w:r>
        <w:rPr>
          <w:rFonts w:ascii="Calibri" w:eastAsia="Calibri" w:hAnsi="Calibri" w:cs="Calibri"/>
          <w:b/>
          <w:sz w:val="24"/>
          <w:szCs w:val="24"/>
        </w:rPr>
        <w:t>Producer/Director,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People’s History of Pop</w:t>
      </w:r>
      <w:r>
        <w:rPr>
          <w:rFonts w:ascii="Calibri" w:eastAsia="Calibri" w:hAnsi="Calibri" w:cs="Calibri"/>
          <w:b/>
          <w:sz w:val="24"/>
          <w:szCs w:val="24"/>
        </w:rPr>
        <w:t xml:space="preserve">, 7Wonder for BBC FOUR                                                 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 xml:space="preserve">  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(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2015/16)  Exec: Steve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Con</w:t>
      </w:r>
      <w:r>
        <w:rPr>
          <w:rFonts w:ascii="Calibri" w:eastAsia="Calibri" w:hAnsi="Calibri" w:cs="Calibri"/>
          <w:b/>
          <w:sz w:val="24"/>
          <w:szCs w:val="24"/>
        </w:rPr>
        <w:t>die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0948FD67" w14:textId="64DD0701" w:rsidR="00C51876" w:rsidRDefault="00C51876" w:rsidP="0013520B">
      <w:pPr>
        <w:ind w:left="-992" w:right="-48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Series Produc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and self-shooting PD on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this landmark multi-platform project for BBC FOUR, which I also developed.  We crowdsourced music memories online and filmed in people’s homes and attics across the country to make five films about the history of British pop music. I directed episodes 3 and 4, with Pauline Black and Lauren Laverne presenting respectively</w:t>
      </w:r>
      <w:r w:rsidR="00910543"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Every episode was Pick of the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Day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and my film was reviewed by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The Guardian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as ‘a refreshing change from the usual Friday night BBC4 music docs…lovely.’</w:t>
      </w:r>
    </w:p>
    <w:p w14:paraId="6F96AC54" w14:textId="77777777" w:rsidR="00DC53B6" w:rsidRDefault="00DC53B6" w:rsidP="007614E2">
      <w:pPr>
        <w:ind w:right="-489"/>
        <w:rPr>
          <w:rFonts w:ascii="Calibri" w:eastAsia="Calibri" w:hAnsi="Calibri" w:cs="Calibri"/>
          <w:color w:val="000000"/>
          <w:sz w:val="24"/>
          <w:szCs w:val="24"/>
        </w:rPr>
      </w:pPr>
    </w:p>
    <w:p w14:paraId="1BCB2B01" w14:textId="0F87DEA9" w:rsidR="00601384" w:rsidRDefault="00C51876" w:rsidP="00601384">
      <w:pPr>
        <w:ind w:left="-992" w:right="-489"/>
        <w:rPr>
          <w:rFonts w:ascii="Calibri" w:eastAsia="Calibri" w:hAnsi="Calibri" w:cs="Calibri"/>
          <w:b/>
          <w:color w:val="1F497D"/>
          <w:sz w:val="24"/>
          <w:szCs w:val="24"/>
        </w:rPr>
      </w:pPr>
      <w:r>
        <w:rPr>
          <w:rFonts w:ascii="Calibri" w:eastAsia="Calibri" w:hAnsi="Calibri" w:cs="Calibri"/>
          <w:b/>
          <w:color w:val="1F497D"/>
          <w:sz w:val="24"/>
          <w:szCs w:val="24"/>
        </w:rPr>
        <w:t xml:space="preserve">DEVELOPMENT </w:t>
      </w:r>
      <w:r w:rsidR="00601384">
        <w:rPr>
          <w:rFonts w:ascii="Calibri" w:eastAsia="Calibri" w:hAnsi="Calibri" w:cs="Calibri"/>
          <w:b/>
          <w:color w:val="1F497D"/>
          <w:sz w:val="24"/>
          <w:szCs w:val="24"/>
        </w:rPr>
        <w:t>CREDITS</w:t>
      </w:r>
    </w:p>
    <w:p w14:paraId="5BCC6CFA" w14:textId="530846A3" w:rsidR="00910543" w:rsidRDefault="00910543" w:rsidP="0013520B">
      <w:pPr>
        <w:ind w:left="-992" w:right="-489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Development Executive, The Slate Works (</w:t>
      </w:r>
      <w:r w:rsidR="00300747">
        <w:rPr>
          <w:rFonts w:ascii="Calibri" w:eastAsia="Calibri" w:hAnsi="Calibri" w:cs="Calibri"/>
          <w:b/>
          <w:sz w:val="24"/>
          <w:szCs w:val="24"/>
        </w:rPr>
        <w:t xml:space="preserve">Feb 2025 - </w:t>
      </w:r>
      <w:r>
        <w:rPr>
          <w:rFonts w:ascii="Calibri" w:eastAsia="Calibri" w:hAnsi="Calibri" w:cs="Calibri"/>
          <w:b/>
          <w:sz w:val="24"/>
          <w:szCs w:val="24"/>
        </w:rPr>
        <w:t xml:space="preserve">present) </w:t>
      </w:r>
    </w:p>
    <w:p w14:paraId="2D59D521" w14:textId="782390EA" w:rsidR="00300747" w:rsidRDefault="00300747" w:rsidP="0013520B">
      <w:pPr>
        <w:ind w:left="-992" w:right="-489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I am currently developing and pitching premium documentary ideas with The Slate Works, including </w:t>
      </w:r>
      <w:proofErr w:type="gramStart"/>
      <w:r>
        <w:rPr>
          <w:rFonts w:ascii="Calibri" w:eastAsia="Calibri" w:hAnsi="Calibri" w:cs="Calibri"/>
          <w:bCs/>
          <w:sz w:val="24"/>
          <w:szCs w:val="24"/>
        </w:rPr>
        <w:t>writing</w:t>
      </w:r>
      <w:proofErr w:type="gramEnd"/>
      <w:r>
        <w:rPr>
          <w:rFonts w:ascii="Calibri" w:eastAsia="Calibri" w:hAnsi="Calibri" w:cs="Calibri"/>
          <w:bCs/>
          <w:sz w:val="24"/>
          <w:szCs w:val="24"/>
        </w:rPr>
        <w:t xml:space="preserve"> and making decks, producing sizzles, and pitching for access to the biggest stories of our times.</w:t>
      </w:r>
    </w:p>
    <w:p w14:paraId="63F9A902" w14:textId="77777777" w:rsidR="00300747" w:rsidRPr="00300747" w:rsidRDefault="00300747" w:rsidP="0013520B">
      <w:pPr>
        <w:ind w:left="-992" w:right="-489"/>
        <w:rPr>
          <w:rFonts w:ascii="Calibri" w:eastAsia="Calibri" w:hAnsi="Calibri" w:cs="Calibri"/>
          <w:bCs/>
          <w:sz w:val="24"/>
          <w:szCs w:val="24"/>
        </w:rPr>
      </w:pPr>
    </w:p>
    <w:p w14:paraId="4A5717C0" w14:textId="16987CC3" w:rsidR="0013520B" w:rsidRDefault="0013520B" w:rsidP="0013520B">
      <w:pPr>
        <w:ind w:left="-992" w:right="-489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Development Executive, The Garden Productions,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HoD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: Mike Philo and John Hay (Oct 2024-</w:t>
      </w:r>
      <w:r w:rsidR="00300747">
        <w:rPr>
          <w:rFonts w:ascii="Calibri" w:eastAsia="Calibri" w:hAnsi="Calibri" w:cs="Calibri"/>
          <w:b/>
          <w:sz w:val="24"/>
          <w:szCs w:val="24"/>
        </w:rPr>
        <w:t>Jan 2025</w:t>
      </w:r>
      <w:r>
        <w:rPr>
          <w:rFonts w:ascii="Calibri" w:eastAsia="Calibri" w:hAnsi="Calibri" w:cs="Calibri"/>
          <w:b/>
          <w:sz w:val="24"/>
          <w:szCs w:val="24"/>
        </w:rPr>
        <w:t>, + Feb 2020-Feb 2021)</w:t>
      </w:r>
    </w:p>
    <w:p w14:paraId="0A36FFEA" w14:textId="79A20C19" w:rsidR="0013520B" w:rsidRDefault="0013520B" w:rsidP="0013520B">
      <w:pPr>
        <w:ind w:left="-992" w:right="-48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Developing retrospective and narrative-led history docs for The Garden, including</w:t>
      </w:r>
      <w:r w:rsidR="00910543">
        <w:rPr>
          <w:rFonts w:ascii="Calibri" w:eastAsia="Calibri" w:hAnsi="Calibri" w:cs="Calibri"/>
          <w:sz w:val="24"/>
          <w:szCs w:val="24"/>
        </w:rPr>
        <w:t xml:space="preserve"> a BBC Arts funded development in 2024/2025 and</w:t>
      </w:r>
      <w:r>
        <w:rPr>
          <w:rFonts w:ascii="Calibri" w:eastAsia="Calibri" w:hAnsi="Calibri" w:cs="Calibri"/>
          <w:sz w:val="24"/>
          <w:szCs w:val="24"/>
        </w:rPr>
        <w:t xml:space="preserve"> ‘Our Falklands War’ for BBC 2</w:t>
      </w:r>
      <w:r w:rsidR="00910543">
        <w:rPr>
          <w:rFonts w:ascii="Calibri" w:eastAsia="Calibri" w:hAnsi="Calibri" w:cs="Calibri"/>
          <w:sz w:val="24"/>
          <w:szCs w:val="24"/>
        </w:rPr>
        <w:t xml:space="preserve"> in 2020</w:t>
      </w:r>
      <w:r>
        <w:rPr>
          <w:rFonts w:ascii="Calibri" w:eastAsia="Calibri" w:hAnsi="Calibri" w:cs="Calibri"/>
          <w:sz w:val="24"/>
          <w:szCs w:val="24"/>
        </w:rPr>
        <w:t>.</w:t>
      </w:r>
      <w:r w:rsidR="00910543">
        <w:rPr>
          <w:rFonts w:ascii="Calibri" w:eastAsia="Calibri" w:hAnsi="Calibri" w:cs="Calibri"/>
          <w:sz w:val="24"/>
          <w:szCs w:val="24"/>
        </w:rPr>
        <w:t xml:space="preserve"> </w:t>
      </w:r>
    </w:p>
    <w:p w14:paraId="07C5CD06" w14:textId="77777777" w:rsidR="0013520B" w:rsidRDefault="0013520B" w:rsidP="00601384">
      <w:pPr>
        <w:ind w:left="-992" w:right="-489"/>
        <w:rPr>
          <w:rFonts w:ascii="Calibri" w:eastAsia="Calibri" w:hAnsi="Calibri" w:cs="Calibri"/>
          <w:b/>
          <w:color w:val="1F497D"/>
          <w:sz w:val="24"/>
          <w:szCs w:val="24"/>
        </w:rPr>
      </w:pPr>
    </w:p>
    <w:p w14:paraId="5E74E368" w14:textId="423F39DF" w:rsidR="00323ABF" w:rsidRDefault="00323ABF" w:rsidP="00323ABF">
      <w:pPr>
        <w:ind w:left="-992" w:right="-489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Development Exec, On Our Radar (June-</w:t>
      </w:r>
      <w:r w:rsidR="00C51876">
        <w:rPr>
          <w:rFonts w:ascii="Calibri" w:eastAsia="Calibri" w:hAnsi="Calibri" w:cs="Calibri"/>
          <w:b/>
          <w:sz w:val="24"/>
          <w:szCs w:val="24"/>
        </w:rPr>
        <w:t>present</w:t>
      </w:r>
      <w:r>
        <w:rPr>
          <w:rFonts w:ascii="Calibri" w:eastAsia="Calibri" w:hAnsi="Calibri" w:cs="Calibri"/>
          <w:b/>
          <w:sz w:val="24"/>
          <w:szCs w:val="24"/>
        </w:rPr>
        <w:t>)</w:t>
      </w:r>
    </w:p>
    <w:p w14:paraId="119628D1" w14:textId="0D313F68" w:rsidR="00C51876" w:rsidRPr="00C51876" w:rsidRDefault="00C51876" w:rsidP="00323ABF">
      <w:pPr>
        <w:ind w:left="-992" w:right="-489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Developing ideas for On Our Radar, including innovative drama-doc hybrids and observational documentaries.</w:t>
      </w:r>
    </w:p>
    <w:p w14:paraId="58026D6A" w14:textId="77777777" w:rsidR="00C51876" w:rsidRDefault="00C51876" w:rsidP="00C51876">
      <w:pPr>
        <w:ind w:right="-489"/>
        <w:rPr>
          <w:rFonts w:ascii="Calibri" w:eastAsia="Calibri" w:hAnsi="Calibri" w:cs="Calibri"/>
          <w:sz w:val="24"/>
          <w:szCs w:val="24"/>
        </w:rPr>
      </w:pPr>
    </w:p>
    <w:p w14:paraId="5264F231" w14:textId="77777777" w:rsidR="00C51876" w:rsidRDefault="00C51876" w:rsidP="00C51876">
      <w:pPr>
        <w:ind w:left="-992" w:right="-489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Head of History Development</w:t>
      </w:r>
      <w:r>
        <w:rPr>
          <w:rFonts w:ascii="Calibri" w:eastAsia="Calibri" w:hAnsi="Calibri" w:cs="Calibri"/>
          <w:b/>
          <w:sz w:val="24"/>
          <w:szCs w:val="24"/>
        </w:rPr>
        <w:t xml:space="preserve">, Documentaries, BBC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Studios</w:t>
      </w:r>
      <w:r>
        <w:rPr>
          <w:rFonts w:ascii="Calibri" w:eastAsia="Calibri" w:hAnsi="Calibri" w:cs="Calibri"/>
          <w:b/>
          <w:sz w:val="24"/>
          <w:szCs w:val="24"/>
        </w:rPr>
        <w:t xml:space="preserve">,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(Oct 2016-June 2017)</w:t>
      </w:r>
      <w:r>
        <w:rPr>
          <w:rFonts w:ascii="Calibri" w:eastAsia="Calibri" w:hAnsi="Calibri" w:cs="Calibri"/>
          <w:b/>
          <w:sz w:val="24"/>
          <w:szCs w:val="24"/>
        </w:rPr>
        <w:t>,</w:t>
      </w:r>
    </w:p>
    <w:p w14:paraId="05AC1C78" w14:textId="77777777" w:rsidR="00C51876" w:rsidRDefault="00C51876" w:rsidP="00C51876">
      <w:pPr>
        <w:ind w:left="-992" w:right="-489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Exec: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Aysha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Rafaele</w:t>
      </w:r>
      <w:proofErr w:type="spellEnd"/>
    </w:p>
    <w:p w14:paraId="00B4A367" w14:textId="407CDA7C" w:rsidR="00323ABF" w:rsidRPr="0013520B" w:rsidRDefault="00C51876" w:rsidP="0013520B">
      <w:pPr>
        <w:ind w:left="-992" w:right="-48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Leading on history development for the Documentaries team at BBC Studios, working up ideas for documentary-style contemporary history films, as well as international co-productions. </w:t>
      </w:r>
      <w:r>
        <w:rPr>
          <w:rFonts w:ascii="Calibri" w:eastAsia="Calibri" w:hAnsi="Calibri" w:cs="Calibri"/>
          <w:sz w:val="24"/>
          <w:szCs w:val="24"/>
        </w:rPr>
        <w:t xml:space="preserve">Got several series and single films commissioned, including kicking off the first stage of development for ‘Thatcher: A Very British Revolution’, and seeing through to commission ‘Princess Margaret: The Rebel Royal’, ‘Ancient Invisible Cities’ and ‘WWI’s Secret Shame: Shell Shocked’. </w:t>
      </w:r>
    </w:p>
    <w:sectPr w:rsidR="00323ABF" w:rsidRPr="0013520B">
      <w:pgSz w:w="11900" w:h="16837"/>
      <w:pgMar w:top="851" w:right="1800" w:bottom="709" w:left="184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2D67A" w14:textId="77777777" w:rsidR="00EC2920" w:rsidRDefault="00EC2920">
      <w:r>
        <w:separator/>
      </w:r>
    </w:p>
  </w:endnote>
  <w:endnote w:type="continuationSeparator" w:id="0">
    <w:p w14:paraId="15AA8465" w14:textId="77777777" w:rsidR="00EC2920" w:rsidRDefault="00EC2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697EB" w14:textId="77777777" w:rsidR="00EC2920" w:rsidRDefault="00EC2920">
      <w:r>
        <w:separator/>
      </w:r>
    </w:p>
  </w:footnote>
  <w:footnote w:type="continuationSeparator" w:id="0">
    <w:p w14:paraId="00124811" w14:textId="77777777" w:rsidR="00EC2920" w:rsidRDefault="00EC2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F06A2"/>
    <w:multiLevelType w:val="multilevel"/>
    <w:tmpl w:val="55D075CE"/>
    <w:lvl w:ilvl="0">
      <w:start w:val="1"/>
      <w:numFmt w:val="bullet"/>
      <w:lvlText w:val="●"/>
      <w:lvlJc w:val="left"/>
      <w:pPr>
        <w:ind w:left="30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420" w:hanging="360"/>
      </w:pPr>
      <w:rPr>
        <w:rFonts w:ascii="Courier New" w:eastAsia="Courier New" w:hAnsi="Courier New" w:cs="Courier New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114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3">
      <w:start w:val="1"/>
      <w:numFmt w:val="bullet"/>
      <w:lvlText w:val="●"/>
      <w:lvlJc w:val="left"/>
      <w:pPr>
        <w:ind w:left="186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2580" w:hanging="360"/>
      </w:pPr>
      <w:rPr>
        <w:rFonts w:ascii="Courier New" w:eastAsia="Courier New" w:hAnsi="Courier New" w:cs="Courier New"/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330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6">
      <w:start w:val="1"/>
      <w:numFmt w:val="bullet"/>
      <w:lvlText w:val="●"/>
      <w:lvlJc w:val="left"/>
      <w:pPr>
        <w:ind w:left="40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4740" w:hanging="360"/>
      </w:pPr>
      <w:rPr>
        <w:rFonts w:ascii="Courier New" w:eastAsia="Courier New" w:hAnsi="Courier New" w:cs="Courier New"/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546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</w:abstractNum>
  <w:num w:numId="1" w16cid:durableId="1470588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0D9"/>
    <w:rsid w:val="00007C76"/>
    <w:rsid w:val="000F6310"/>
    <w:rsid w:val="0013520B"/>
    <w:rsid w:val="00224763"/>
    <w:rsid w:val="0027129C"/>
    <w:rsid w:val="00275884"/>
    <w:rsid w:val="002D3B34"/>
    <w:rsid w:val="00300747"/>
    <w:rsid w:val="0032063F"/>
    <w:rsid w:val="00323ABF"/>
    <w:rsid w:val="00330469"/>
    <w:rsid w:val="00360DC6"/>
    <w:rsid w:val="00494E60"/>
    <w:rsid w:val="004A33CF"/>
    <w:rsid w:val="004B546A"/>
    <w:rsid w:val="00517195"/>
    <w:rsid w:val="00555BF1"/>
    <w:rsid w:val="00577353"/>
    <w:rsid w:val="005912FB"/>
    <w:rsid w:val="005D40D9"/>
    <w:rsid w:val="00601384"/>
    <w:rsid w:val="0061581E"/>
    <w:rsid w:val="00672D90"/>
    <w:rsid w:val="007614E2"/>
    <w:rsid w:val="00784954"/>
    <w:rsid w:val="007B5442"/>
    <w:rsid w:val="007B5C4A"/>
    <w:rsid w:val="007E222F"/>
    <w:rsid w:val="008120F3"/>
    <w:rsid w:val="008523CD"/>
    <w:rsid w:val="008B7418"/>
    <w:rsid w:val="008E0847"/>
    <w:rsid w:val="00910543"/>
    <w:rsid w:val="00910F4C"/>
    <w:rsid w:val="00983B99"/>
    <w:rsid w:val="00A23126"/>
    <w:rsid w:val="00A86A78"/>
    <w:rsid w:val="00AA47A9"/>
    <w:rsid w:val="00AE2FB1"/>
    <w:rsid w:val="00AE58E3"/>
    <w:rsid w:val="00AF267F"/>
    <w:rsid w:val="00BC1E5C"/>
    <w:rsid w:val="00BE6F71"/>
    <w:rsid w:val="00BE7F52"/>
    <w:rsid w:val="00C51876"/>
    <w:rsid w:val="00C6706C"/>
    <w:rsid w:val="00CC11BC"/>
    <w:rsid w:val="00CD5190"/>
    <w:rsid w:val="00CE0DD5"/>
    <w:rsid w:val="00D055FF"/>
    <w:rsid w:val="00D946AE"/>
    <w:rsid w:val="00DC53B6"/>
    <w:rsid w:val="00E458F1"/>
    <w:rsid w:val="00E5632F"/>
    <w:rsid w:val="00E66E4C"/>
    <w:rsid w:val="00EB192A"/>
    <w:rsid w:val="00EC0C80"/>
    <w:rsid w:val="00EC2920"/>
    <w:rsid w:val="00F039EE"/>
    <w:rsid w:val="00F3320D"/>
    <w:rsid w:val="00F65C44"/>
    <w:rsid w:val="00F94E72"/>
    <w:rsid w:val="00FF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E2A122"/>
  <w15:docId w15:val="{F1F69145-D59B-D44A-B604-544CDAFC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ind w:left="432" w:hanging="432"/>
      <w:outlineLvl w:val="0"/>
    </w:pPr>
    <w:rPr>
      <w:rFonts w:ascii="Cambria" w:eastAsia="Cambria" w:hAnsi="Cambria" w:cs="Cambria"/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left="576" w:hanging="576"/>
      <w:outlineLvl w:val="1"/>
    </w:pPr>
    <w:rPr>
      <w:rFonts w:ascii="Cambria" w:eastAsia="Cambria" w:hAnsi="Cambria" w:cs="Cambria"/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ind w:left="720" w:hanging="720"/>
      <w:outlineLvl w:val="2"/>
    </w:pPr>
    <w:rPr>
      <w:rFonts w:ascii="Cambria" w:eastAsia="Cambria" w:hAnsi="Cambria" w:cs="Cambria"/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ind w:left="864" w:hanging="864"/>
      <w:outlineLvl w:val="3"/>
    </w:pPr>
    <w:rPr>
      <w:rFonts w:ascii="Cambria" w:eastAsia="Cambria" w:hAnsi="Cambria" w:cs="Cambria"/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ind w:left="1008" w:hanging="1008"/>
      <w:outlineLvl w:val="4"/>
    </w:pPr>
    <w:rPr>
      <w:rFonts w:ascii="Cambria" w:eastAsia="Cambria" w:hAnsi="Cambria" w:cs="Cambria"/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ind w:left="1152" w:hanging="1152"/>
      <w:outlineLvl w:val="5"/>
    </w:pPr>
    <w:rPr>
      <w:rFonts w:ascii="Cambria" w:eastAsia="Cambria" w:hAnsi="Cambria" w:cs="Cambria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rFonts w:ascii="Cambria" w:eastAsia="Cambria" w:hAnsi="Cambria" w:cs="Cambria"/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670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706C"/>
  </w:style>
  <w:style w:type="paragraph" w:styleId="Footer">
    <w:name w:val="footer"/>
    <w:basedOn w:val="Normal"/>
    <w:link w:val="FooterChar"/>
    <w:uiPriority w:val="99"/>
    <w:unhideWhenUsed/>
    <w:rsid w:val="00C670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oe.jewel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Zoe Jewell</cp:lastModifiedBy>
  <cp:revision>5</cp:revision>
  <dcterms:created xsi:type="dcterms:W3CDTF">2025-01-20T17:02:00Z</dcterms:created>
  <dcterms:modified xsi:type="dcterms:W3CDTF">2025-07-03T22:49:00Z</dcterms:modified>
</cp:coreProperties>
</file>